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6C1BF1B7">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r w:rsidRPr="00504670">
        <w:rPr>
          <w:i/>
          <w:iCs/>
          <w:sz w:val="24"/>
          <w:szCs w:val="24"/>
        </w:rPr>
        <w:t>and</w:t>
      </w:r>
      <w:proofErr w:type="spellEnd"/>
      <w:r w:rsidRPr="00504670">
        <w:rPr>
          <w:i/>
          <w:iCs/>
          <w:sz w:val="24"/>
          <w:szCs w:val="24"/>
        </w:rPr>
        <w:t xml:space="preserve">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proofErr w:type="spellStart"/>
      <w:r w:rsidRPr="00504670">
        <w:rPr>
          <w:i/>
          <w:iCs/>
          <w:sz w:val="24"/>
          <w:szCs w:val="24"/>
        </w:rPr>
        <w:t>point-and-click</w:t>
      </w:r>
      <w:proofErr w:type="spellEnd"/>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sidRPr="00504670">
        <w:rPr>
          <w:i/>
          <w:iCs/>
          <w:sz w:val="24"/>
          <w:szCs w:val="24"/>
        </w:rPr>
        <w:t>point-and-click</w:t>
      </w:r>
      <w:proofErr w:type="spellEnd"/>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proofErr w:type="spellStart"/>
      <w:r w:rsidRPr="00504670">
        <w:rPr>
          <w:rFonts w:asciiTheme="minorHAnsi" w:hAnsiTheme="minorHAnsi" w:cstheme="minorHAnsi"/>
          <w:i/>
          <w:iCs/>
          <w:color w:val="auto"/>
          <w:sz w:val="24"/>
          <w:szCs w:val="24"/>
        </w:rPr>
        <w:t>point-and-click</w:t>
      </w:r>
      <w:bookmarkEnd w:id="59"/>
      <w:proofErr w:type="spellEnd"/>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proofErr w:type="spellStart"/>
      <w:r w:rsidRPr="00504670">
        <w:rPr>
          <w:i/>
          <w:iCs/>
          <w:sz w:val="24"/>
          <w:szCs w:val="24"/>
        </w:rPr>
        <w:t>point-and-click</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proofErr w:type="spellStart"/>
      <w:r w:rsidR="00E746E2" w:rsidRPr="00504670">
        <w:rPr>
          <w:i/>
          <w:iCs/>
          <w:sz w:val="24"/>
          <w:szCs w:val="24"/>
        </w:rPr>
        <w:t>point-and-click</w:t>
      </w:r>
      <w:proofErr w:type="spellEnd"/>
      <w:r w:rsidR="00E746E2" w:rsidRPr="00504670">
        <w:rPr>
          <w:i/>
          <w:iCs/>
          <w:sz w:val="24"/>
          <w:szCs w:val="24"/>
        </w:rPr>
        <w:t xml:space="preserve">,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proofErr w:type="spellStart"/>
      <w:r w:rsidRPr="00504670">
        <w:rPr>
          <w:i/>
          <w:iCs/>
          <w:sz w:val="24"/>
          <w:szCs w:val="24"/>
        </w:rPr>
        <w:t>point-and-click</w:t>
      </w:r>
      <w:proofErr w:type="spellEnd"/>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4A5CFB27">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1ADA78E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6146" r="28039"/>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1F7CF5B">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t="22668" b="19669"/>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106EB3E3">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0177"/>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a:srcRect l="26842" r="3899"/>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5026"/>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w:t>
          </w:r>
          <w:proofErr w:type="spellStart"/>
          <w:r w:rsidR="00F35CE2" w:rsidRPr="00F35CE2">
            <w:rPr>
              <w:color w:val="000000"/>
              <w:kern w:val="2"/>
              <w:sz w:val="24"/>
              <w:szCs w:val="24"/>
              <w14:ligatures w14:val="standardContextual"/>
            </w:rPr>
            <w:t>et</w:t>
          </w:r>
          <w:proofErr w:type="spellEnd"/>
          <w:r w:rsidR="00F35CE2" w:rsidRPr="00F35CE2">
            <w:rPr>
              <w:color w:val="000000"/>
              <w:kern w:val="2"/>
              <w:sz w:val="24"/>
              <w:szCs w:val="24"/>
              <w14:ligatures w14:val="standardContextual"/>
            </w:rPr>
            <w:t xml:space="preserve">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a:srcRect b="1414"/>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3288E2F6"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F35CE2" w:rsidRPr="00604B3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Default="003D30AB" w:rsidP="003D30AB">
      <w:pPr>
        <w:ind w:firstLine="720"/>
        <w:jc w:val="both"/>
        <w:rPr>
          <w:rFonts w:cstheme="minorHAnsi"/>
          <w:kern w:val="2"/>
          <w:sz w:val="28"/>
          <w:szCs w:val="28"/>
          <w14:ligatures w14:val="standardContextual"/>
        </w:rPr>
      </w:pPr>
      <w:r>
        <w:rPr>
          <w:rFonts w:cstheme="minorHAnsi"/>
          <w:kern w:val="2"/>
          <w:sz w:val="28"/>
          <w:szCs w:val="28"/>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Pr>
          <w:rFonts w:cstheme="minorHAnsi"/>
          <w:kern w:val="2"/>
          <w:sz w:val="28"/>
          <w:szCs w:val="28"/>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Default="002031EF" w:rsidP="003D30AB">
      <w:pPr>
        <w:ind w:firstLine="720"/>
        <w:jc w:val="both"/>
        <w:rPr>
          <w:rFonts w:cstheme="minorHAnsi"/>
          <w:kern w:val="2"/>
          <w:sz w:val="28"/>
          <w:szCs w:val="28"/>
          <w14:ligatures w14:val="standardContextual"/>
        </w:rPr>
      </w:pPr>
      <w:r>
        <w:rPr>
          <w:rFonts w:cstheme="minorHAnsi"/>
          <w:kern w:val="2"/>
          <w:sz w:val="28"/>
          <w:szCs w:val="28"/>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Pr>
          <w:rFonts w:cstheme="minorHAnsi"/>
          <w:i/>
          <w:iCs/>
          <w:kern w:val="2"/>
          <w:sz w:val="28"/>
          <w:szCs w:val="28"/>
          <w14:ligatures w14:val="standardContextual"/>
        </w:rPr>
        <w:t xml:space="preserve">background </w:t>
      </w:r>
      <w:r>
        <w:rPr>
          <w:rFonts w:cstheme="minorHAnsi"/>
          <w:kern w:val="2"/>
          <w:sz w:val="28"/>
          <w:szCs w:val="28"/>
          <w14:ligatures w14:val="standardContextual"/>
        </w:rPr>
        <w:t xml:space="preserve">mais direcionado para a programação, como </w:t>
      </w:r>
      <w:r w:rsidR="0040215A">
        <w:rPr>
          <w:rFonts w:cstheme="minorHAnsi"/>
          <w:kern w:val="2"/>
          <w:sz w:val="28"/>
          <w:szCs w:val="28"/>
          <w14:ligatures w14:val="standardContextual"/>
        </w:rPr>
        <w:t xml:space="preserve">também para levar o protótipo a adquirir um aspeto </w:t>
      </w:r>
      <w:proofErr w:type="spellStart"/>
      <w:r w:rsidR="0040215A">
        <w:rPr>
          <w:rFonts w:cstheme="minorHAnsi"/>
          <w:i/>
          <w:iCs/>
          <w:kern w:val="2"/>
          <w:sz w:val="28"/>
          <w:szCs w:val="28"/>
          <w14:ligatures w14:val="standardContextual"/>
        </w:rPr>
        <w:t>cartoonish</w:t>
      </w:r>
      <w:proofErr w:type="spellEnd"/>
      <w:r w:rsidR="0040215A">
        <w:rPr>
          <w:rFonts w:cstheme="minorHAnsi"/>
          <w:kern w:val="2"/>
          <w:sz w:val="28"/>
          <w:szCs w:val="28"/>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8"/>
          <w:szCs w:val="28"/>
          <w14:ligatures w14:val="standardContextual"/>
        </w:rPr>
      </w:pPr>
      <w:r>
        <w:rPr>
          <w:rFonts w:cstheme="minorHAnsi"/>
          <w:kern w:val="2"/>
          <w:sz w:val="28"/>
          <w:szCs w:val="28"/>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Pr>
          <w:rFonts w:cstheme="minorHAnsi"/>
          <w:kern w:val="2"/>
          <w:sz w:val="28"/>
          <w:szCs w:val="28"/>
          <w14:ligatures w14:val="standardContextual"/>
        </w:rPr>
        <w:t xml:space="preserve">Posteriormente, adicionaram-se outros elementos à avenida, não só para torná-la mais completa, mas também para oferecer a possibilidade </w:t>
      </w:r>
      <w:r w:rsidR="00824805">
        <w:rPr>
          <w:rFonts w:cstheme="minorHAnsi"/>
          <w:kern w:val="2"/>
          <w:sz w:val="28"/>
          <w:szCs w:val="28"/>
          <w14:ligatures w14:val="standardContextual"/>
        </w:rPr>
        <w:t xml:space="preserve">de </w:t>
      </w:r>
      <w:r w:rsidR="00824805">
        <w:rPr>
          <w:rFonts w:cstheme="minorHAnsi"/>
          <w:kern w:val="2"/>
          <w:sz w:val="28"/>
          <w:szCs w:val="28"/>
          <w14:ligatures w14:val="standardContextual"/>
        </w:rPr>
        <w:lastRenderedPageBreak/>
        <w:t>o</w:t>
      </w:r>
      <w:r w:rsidR="00A65BFF">
        <w:rPr>
          <w:rFonts w:cstheme="minorHAnsi"/>
          <w:kern w:val="2"/>
          <w:sz w:val="28"/>
          <w:szCs w:val="28"/>
          <w14:ligatures w14:val="standardContextual"/>
        </w:rPr>
        <w:t xml:space="preserve"> jogador poder inspecionar os objetos das redondezas, não limitando necessariamente a jogabilidade à conversa com outras personagens.</w:t>
      </w:r>
    </w:p>
    <w:p w14:paraId="1BD0C311" w14:textId="4F71903D" w:rsidR="00A65BFF" w:rsidRPr="0040215A" w:rsidRDefault="00A65BFF" w:rsidP="00A65BFF">
      <w:pPr>
        <w:jc w:val="both"/>
        <w:rPr>
          <w:rFonts w:cstheme="minorHAnsi"/>
          <w:kern w:val="2"/>
          <w:sz w:val="28"/>
          <w:szCs w:val="28"/>
          <w14:ligatures w14:val="standardContextual"/>
        </w:rPr>
      </w:pPr>
    </w:p>
    <w:p w14:paraId="56EA8795" w14:textId="1484186C"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2"/>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3"/>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93"/>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4"/>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5"/>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94"/>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95"/>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96"/>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proofErr w:type="spellStart"/>
                                <w:r w:rsidRPr="00714CFB">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97"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98"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99"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18"/>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1248DDB9">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19"/>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1"/>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2"/>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5"/>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26"/>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17">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18">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22">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23">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0"/>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25"/>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7476F2AD">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4"/>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36"/>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37"/>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38"/>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29"/>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6662B99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1"/>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2"/>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5"/>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46"/>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47"/>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48"/>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37"/>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57"/>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40">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2"/>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42"/>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43"/>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44"/>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4718B6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Pr="004C52A5">
        <w:rPr>
          <w:i/>
          <w:iCs/>
          <w:color w:val="000000"/>
          <w:kern w:val="2"/>
          <w:sz w:val="24"/>
          <w:szCs w:val="24"/>
          <w:vertAlign w:val="superscript"/>
          <w14:ligatures w14:val="standardContextual"/>
        </w:rPr>
        <w:footnoteReference w:id="7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A287192" w14:textId="77777777" w:rsidR="00A43A66" w:rsidRPr="004C52A5" w:rsidRDefault="00A43A66" w:rsidP="00A43A66">
      <w:pPr>
        <w:jc w:val="both"/>
        <w:rPr>
          <w:color w:val="000000"/>
          <w:kern w:val="2"/>
          <w:sz w:val="24"/>
          <w:szCs w:val="24"/>
          <w14:ligatures w14:val="standardContextual"/>
        </w:rPr>
      </w:pP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w:t>
      </w:r>
      <w:r w:rsidRPr="004C52A5">
        <w:rPr>
          <w:color w:val="000000"/>
          <w:kern w:val="2"/>
          <w:sz w:val="24"/>
          <w:szCs w:val="24"/>
          <w14:ligatures w14:val="standardContextual"/>
        </w:rPr>
        <w:lastRenderedPageBreak/>
        <w:t xml:space="preserve">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w:t>
      </w:r>
      <w:r w:rsidRPr="004C52A5">
        <w:rPr>
          <w:color w:val="000000"/>
          <w:kern w:val="2"/>
          <w:sz w:val="24"/>
          <w:szCs w:val="24"/>
          <w14:ligatures w14:val="standardContextual"/>
        </w:rPr>
        <w:lastRenderedPageBreak/>
        <w:t xml:space="preserve">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À perfeição da Criação de Deus – o Senhor é perfeito tendo em conta que “(…) tudo quanto tinha feito (…) era muito bom (…)” (Génesis 1:31): a perfeição domina a essência de Deus porque, nomeadamente, o seu processo de Criação do Mundo fora perfeito</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w:t>
      </w:r>
      <w:r w:rsidRPr="004C52A5">
        <w:rPr>
          <w:color w:val="000000"/>
          <w:kern w:val="2"/>
          <w:sz w:val="24"/>
          <w:szCs w:val="24"/>
          <w14:ligatures w14:val="standardContextual"/>
        </w:rPr>
        <w:lastRenderedPageBreak/>
        <w:t xml:space="preserve">Deus uma vez que, sendo ele o Todo-Poderoso, perfeito e Bom, não permitiria que o Mal e o 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4C52A5">
            <w:rPr>
              <w:rFonts w:eastAsia="Times New Roman"/>
              <w:i/>
              <w:iCs/>
              <w:sz w:val="24"/>
              <w:szCs w:val="24"/>
              <w:lang w:val="en-US"/>
            </w:rPr>
            <w:t>Act (drama) Definition and Examples - Poem Analysis</w:t>
          </w:r>
          <w:r w:rsidRPr="004C52A5">
            <w:rPr>
              <w:rFonts w:eastAsia="Times New Roman"/>
              <w:sz w:val="24"/>
              <w:szCs w:val="24"/>
              <w:lang w:val="en-US"/>
            </w:rPr>
            <w:t>. (n.d.).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r w:rsidRPr="004C52A5">
            <w:rPr>
              <w:rFonts w:eastAsia="Times New Roman"/>
              <w:i/>
              <w:iCs/>
              <w:sz w:val="24"/>
              <w:szCs w:val="24"/>
              <w:lang w:val="en-US"/>
            </w:rPr>
            <w:t>Differeing:Understanding</w:t>
          </w:r>
          <w:proofErr w:type="spell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In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By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6"/>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60"/>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686ADB0F">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BF230" w14:textId="77777777" w:rsidR="00817409" w:rsidRPr="00504670" w:rsidRDefault="00817409" w:rsidP="00631B7A">
      <w:pPr>
        <w:spacing w:after="0" w:line="240" w:lineRule="auto"/>
      </w:pPr>
      <w:r w:rsidRPr="00504670">
        <w:separator/>
      </w:r>
    </w:p>
  </w:endnote>
  <w:endnote w:type="continuationSeparator" w:id="0">
    <w:p w14:paraId="6E54EAA4" w14:textId="77777777" w:rsidR="00817409" w:rsidRPr="00504670" w:rsidRDefault="00817409"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4235A" w14:textId="77777777" w:rsidR="00817409" w:rsidRPr="00504670" w:rsidRDefault="00817409" w:rsidP="00631B7A">
      <w:pPr>
        <w:spacing w:after="0" w:line="240" w:lineRule="auto"/>
      </w:pPr>
      <w:r w:rsidRPr="00504670">
        <w:separator/>
      </w:r>
    </w:p>
  </w:footnote>
  <w:footnote w:type="continuationSeparator" w:id="0">
    <w:p w14:paraId="1D021FE5" w14:textId="77777777" w:rsidR="00817409" w:rsidRPr="00504670" w:rsidRDefault="00817409"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3">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4">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5">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16">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17">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18">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19">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0">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1">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2">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3">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4">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5">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26">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27">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28">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29">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0">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1">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2">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3">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4">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5">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36">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7">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38">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9">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0">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1">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2">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3">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4">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5">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6">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7">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48">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49">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0">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1">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2">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3">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4">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5">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6">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57">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58">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59">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0">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1">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2">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3">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4">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5">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66">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67">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68">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9">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0">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1">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2">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3">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4">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5">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6">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7">
    <w:p w14:paraId="413A221A"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78">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79">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0">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1">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2">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3">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4">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5">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6">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63647E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mwrAUAicRpZywAAAA="/>
  </w:docVars>
  <w:rsids>
    <w:rsidRoot w:val="00F47789"/>
    <w:rsid w:val="000032FF"/>
    <w:rsid w:val="00017713"/>
    <w:rsid w:val="00021A1E"/>
    <w:rsid w:val="0003036C"/>
    <w:rsid w:val="00030CC3"/>
    <w:rsid w:val="000360F7"/>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74E7"/>
    <w:rsid w:val="00151B0E"/>
    <w:rsid w:val="00161854"/>
    <w:rsid w:val="00177038"/>
    <w:rsid w:val="001859FA"/>
    <w:rsid w:val="00190997"/>
    <w:rsid w:val="00192CAD"/>
    <w:rsid w:val="001949D8"/>
    <w:rsid w:val="00196BA3"/>
    <w:rsid w:val="001A38E0"/>
    <w:rsid w:val="001A6400"/>
    <w:rsid w:val="001B145B"/>
    <w:rsid w:val="001B1F4F"/>
    <w:rsid w:val="001B582C"/>
    <w:rsid w:val="001D4EEA"/>
    <w:rsid w:val="001E6E92"/>
    <w:rsid w:val="001F1399"/>
    <w:rsid w:val="002031EF"/>
    <w:rsid w:val="00210A19"/>
    <w:rsid w:val="00211444"/>
    <w:rsid w:val="00215533"/>
    <w:rsid w:val="0021555A"/>
    <w:rsid w:val="002177CB"/>
    <w:rsid w:val="0022417A"/>
    <w:rsid w:val="00227310"/>
    <w:rsid w:val="00232843"/>
    <w:rsid w:val="00232D79"/>
    <w:rsid w:val="002336CE"/>
    <w:rsid w:val="002416D1"/>
    <w:rsid w:val="002449BC"/>
    <w:rsid w:val="00246992"/>
    <w:rsid w:val="00262554"/>
    <w:rsid w:val="00265AEC"/>
    <w:rsid w:val="0026783B"/>
    <w:rsid w:val="00271C99"/>
    <w:rsid w:val="00281B6C"/>
    <w:rsid w:val="0028266A"/>
    <w:rsid w:val="002923DA"/>
    <w:rsid w:val="002A6F80"/>
    <w:rsid w:val="002C4B51"/>
    <w:rsid w:val="002C6AF9"/>
    <w:rsid w:val="002E12E6"/>
    <w:rsid w:val="002E281D"/>
    <w:rsid w:val="002E5170"/>
    <w:rsid w:val="002E5236"/>
    <w:rsid w:val="002E55B6"/>
    <w:rsid w:val="002F2593"/>
    <w:rsid w:val="002F2CB1"/>
    <w:rsid w:val="002F4E46"/>
    <w:rsid w:val="002F5C61"/>
    <w:rsid w:val="0030501B"/>
    <w:rsid w:val="00322B77"/>
    <w:rsid w:val="0032667C"/>
    <w:rsid w:val="00335269"/>
    <w:rsid w:val="00341703"/>
    <w:rsid w:val="0034236A"/>
    <w:rsid w:val="003428D1"/>
    <w:rsid w:val="00342DD6"/>
    <w:rsid w:val="00345964"/>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30252"/>
    <w:rsid w:val="00430DBC"/>
    <w:rsid w:val="004310AC"/>
    <w:rsid w:val="00433B3D"/>
    <w:rsid w:val="00444FD9"/>
    <w:rsid w:val="0045295E"/>
    <w:rsid w:val="00471326"/>
    <w:rsid w:val="00474E61"/>
    <w:rsid w:val="004909AC"/>
    <w:rsid w:val="00493CE5"/>
    <w:rsid w:val="004946CD"/>
    <w:rsid w:val="004A2BFB"/>
    <w:rsid w:val="004C0790"/>
    <w:rsid w:val="004C52A5"/>
    <w:rsid w:val="004C5991"/>
    <w:rsid w:val="004D602D"/>
    <w:rsid w:val="004E4633"/>
    <w:rsid w:val="004E65B2"/>
    <w:rsid w:val="004E7F76"/>
    <w:rsid w:val="004F69DD"/>
    <w:rsid w:val="00504670"/>
    <w:rsid w:val="005053EC"/>
    <w:rsid w:val="00520001"/>
    <w:rsid w:val="0053102F"/>
    <w:rsid w:val="00551E0A"/>
    <w:rsid w:val="00554BCD"/>
    <w:rsid w:val="00554D10"/>
    <w:rsid w:val="0055581D"/>
    <w:rsid w:val="00557E9B"/>
    <w:rsid w:val="005625E4"/>
    <w:rsid w:val="00562D6C"/>
    <w:rsid w:val="0057000F"/>
    <w:rsid w:val="00576239"/>
    <w:rsid w:val="005769AB"/>
    <w:rsid w:val="005822CA"/>
    <w:rsid w:val="00585281"/>
    <w:rsid w:val="00585477"/>
    <w:rsid w:val="005916DB"/>
    <w:rsid w:val="0059263D"/>
    <w:rsid w:val="005926E2"/>
    <w:rsid w:val="005B0DF5"/>
    <w:rsid w:val="005B3672"/>
    <w:rsid w:val="005B7486"/>
    <w:rsid w:val="005D11CB"/>
    <w:rsid w:val="005D568C"/>
    <w:rsid w:val="005D6F43"/>
    <w:rsid w:val="005E042D"/>
    <w:rsid w:val="005E296F"/>
    <w:rsid w:val="00602B78"/>
    <w:rsid w:val="00604B30"/>
    <w:rsid w:val="0061556A"/>
    <w:rsid w:val="0061708B"/>
    <w:rsid w:val="00625544"/>
    <w:rsid w:val="00631B7A"/>
    <w:rsid w:val="00635A11"/>
    <w:rsid w:val="00636600"/>
    <w:rsid w:val="00644206"/>
    <w:rsid w:val="00650BAF"/>
    <w:rsid w:val="00651B2E"/>
    <w:rsid w:val="0065619F"/>
    <w:rsid w:val="00662943"/>
    <w:rsid w:val="00662C1B"/>
    <w:rsid w:val="00667E38"/>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1CB9"/>
    <w:rsid w:val="00752586"/>
    <w:rsid w:val="007636BE"/>
    <w:rsid w:val="007677FD"/>
    <w:rsid w:val="00776C00"/>
    <w:rsid w:val="007864EA"/>
    <w:rsid w:val="00786A24"/>
    <w:rsid w:val="00792143"/>
    <w:rsid w:val="0079315D"/>
    <w:rsid w:val="007B2F2A"/>
    <w:rsid w:val="007B413B"/>
    <w:rsid w:val="007B51AB"/>
    <w:rsid w:val="007B64CD"/>
    <w:rsid w:val="007B70C5"/>
    <w:rsid w:val="007C6A8B"/>
    <w:rsid w:val="007D0101"/>
    <w:rsid w:val="007D1261"/>
    <w:rsid w:val="007D21BD"/>
    <w:rsid w:val="007D450F"/>
    <w:rsid w:val="007D5213"/>
    <w:rsid w:val="007D59B7"/>
    <w:rsid w:val="007D6377"/>
    <w:rsid w:val="007E08DF"/>
    <w:rsid w:val="007E507B"/>
    <w:rsid w:val="007F06D1"/>
    <w:rsid w:val="008026D9"/>
    <w:rsid w:val="00817409"/>
    <w:rsid w:val="0082037C"/>
    <w:rsid w:val="00821864"/>
    <w:rsid w:val="00824476"/>
    <w:rsid w:val="00824805"/>
    <w:rsid w:val="00824DCE"/>
    <w:rsid w:val="00826E29"/>
    <w:rsid w:val="008366B6"/>
    <w:rsid w:val="00836F51"/>
    <w:rsid w:val="00841FBD"/>
    <w:rsid w:val="00841FE4"/>
    <w:rsid w:val="00846390"/>
    <w:rsid w:val="00846B18"/>
    <w:rsid w:val="008536D7"/>
    <w:rsid w:val="00862910"/>
    <w:rsid w:val="008646A7"/>
    <w:rsid w:val="00864F60"/>
    <w:rsid w:val="00866250"/>
    <w:rsid w:val="00882BCD"/>
    <w:rsid w:val="00890EE0"/>
    <w:rsid w:val="00891E2C"/>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161EA"/>
    <w:rsid w:val="00917B65"/>
    <w:rsid w:val="00922870"/>
    <w:rsid w:val="00926561"/>
    <w:rsid w:val="009419D4"/>
    <w:rsid w:val="00943CC1"/>
    <w:rsid w:val="00950681"/>
    <w:rsid w:val="009525F7"/>
    <w:rsid w:val="00960660"/>
    <w:rsid w:val="00963B6C"/>
    <w:rsid w:val="009738EA"/>
    <w:rsid w:val="00976153"/>
    <w:rsid w:val="00986FC9"/>
    <w:rsid w:val="00993D75"/>
    <w:rsid w:val="00995257"/>
    <w:rsid w:val="009B1CEE"/>
    <w:rsid w:val="009B4514"/>
    <w:rsid w:val="009B6BD0"/>
    <w:rsid w:val="009C37A7"/>
    <w:rsid w:val="009C4E70"/>
    <w:rsid w:val="009C5B7F"/>
    <w:rsid w:val="009C74E0"/>
    <w:rsid w:val="009D1708"/>
    <w:rsid w:val="009D228D"/>
    <w:rsid w:val="009D32B7"/>
    <w:rsid w:val="009E1A7A"/>
    <w:rsid w:val="009E2F58"/>
    <w:rsid w:val="009E5D27"/>
    <w:rsid w:val="009E67D6"/>
    <w:rsid w:val="009F00B3"/>
    <w:rsid w:val="009F246E"/>
    <w:rsid w:val="00A00BFF"/>
    <w:rsid w:val="00A01D1F"/>
    <w:rsid w:val="00A07499"/>
    <w:rsid w:val="00A11745"/>
    <w:rsid w:val="00A11A15"/>
    <w:rsid w:val="00A166B1"/>
    <w:rsid w:val="00A17497"/>
    <w:rsid w:val="00A22514"/>
    <w:rsid w:val="00A230F6"/>
    <w:rsid w:val="00A328ED"/>
    <w:rsid w:val="00A4284A"/>
    <w:rsid w:val="00A43A66"/>
    <w:rsid w:val="00A50AE5"/>
    <w:rsid w:val="00A56AAF"/>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D013C"/>
    <w:rsid w:val="00AD5115"/>
    <w:rsid w:val="00AD5BBE"/>
    <w:rsid w:val="00AE23D5"/>
    <w:rsid w:val="00AF3471"/>
    <w:rsid w:val="00AF4FA4"/>
    <w:rsid w:val="00B06CD8"/>
    <w:rsid w:val="00B07EBF"/>
    <w:rsid w:val="00B121D7"/>
    <w:rsid w:val="00B133DE"/>
    <w:rsid w:val="00B25352"/>
    <w:rsid w:val="00B26B09"/>
    <w:rsid w:val="00B27238"/>
    <w:rsid w:val="00B4089D"/>
    <w:rsid w:val="00B41717"/>
    <w:rsid w:val="00B418FB"/>
    <w:rsid w:val="00B42405"/>
    <w:rsid w:val="00B462D4"/>
    <w:rsid w:val="00B5287C"/>
    <w:rsid w:val="00B601EB"/>
    <w:rsid w:val="00B6103D"/>
    <w:rsid w:val="00B62395"/>
    <w:rsid w:val="00B63E2A"/>
    <w:rsid w:val="00B665AF"/>
    <w:rsid w:val="00B75CFB"/>
    <w:rsid w:val="00B80592"/>
    <w:rsid w:val="00B8343A"/>
    <w:rsid w:val="00B92C1D"/>
    <w:rsid w:val="00BA0B7C"/>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27FE"/>
    <w:rsid w:val="00CF28D1"/>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764"/>
    <w:rsid w:val="00D94907"/>
    <w:rsid w:val="00D94944"/>
    <w:rsid w:val="00DA0595"/>
    <w:rsid w:val="00DA0F98"/>
    <w:rsid w:val="00DC2D22"/>
    <w:rsid w:val="00DC35BE"/>
    <w:rsid w:val="00DC5994"/>
    <w:rsid w:val="00DC5B38"/>
    <w:rsid w:val="00DC7D67"/>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DBC"/>
    <w:rsid w:val="00EA037C"/>
    <w:rsid w:val="00EA3366"/>
    <w:rsid w:val="00EA7E4B"/>
    <w:rsid w:val="00EB03DC"/>
    <w:rsid w:val="00EB1C70"/>
    <w:rsid w:val="00EB637D"/>
    <w:rsid w:val="00EC212A"/>
    <w:rsid w:val="00EC25A2"/>
    <w:rsid w:val="00EC2910"/>
    <w:rsid w:val="00EC7F59"/>
    <w:rsid w:val="00ED21C9"/>
    <w:rsid w:val="00ED2959"/>
    <w:rsid w:val="00ED3E74"/>
    <w:rsid w:val="00EE4DD4"/>
    <w:rsid w:val="00EE5A84"/>
    <w:rsid w:val="00F0587C"/>
    <w:rsid w:val="00F10497"/>
    <w:rsid w:val="00F12A32"/>
    <w:rsid w:val="00F14E85"/>
    <w:rsid w:val="00F1605E"/>
    <w:rsid w:val="00F2093D"/>
    <w:rsid w:val="00F301F8"/>
    <w:rsid w:val="00F310C7"/>
    <w:rsid w:val="00F31C68"/>
    <w:rsid w:val="00F35CE2"/>
    <w:rsid w:val="00F43ABB"/>
    <w:rsid w:val="00F46143"/>
    <w:rsid w:val="00F47789"/>
    <w:rsid w:val="00F5034F"/>
    <w:rsid w:val="00F60DFB"/>
    <w:rsid w:val="00F75823"/>
    <w:rsid w:val="00F8532A"/>
    <w:rsid w:val="00F97EED"/>
    <w:rsid w:val="00FA1F64"/>
    <w:rsid w:val="00FA213A"/>
    <w:rsid w:val="00FB4BEF"/>
    <w:rsid w:val="00FC1313"/>
    <w:rsid w:val="00FC21DE"/>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png"/><Relationship Id="rId159" Type="http://schemas.openxmlformats.org/officeDocument/2006/relationships/image" Target="media/image134.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5.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jpeg"/><Relationship Id="rId129" Type="http://schemas.openxmlformats.org/officeDocument/2006/relationships/image" Target="media/image104.png"/><Relationship Id="rId54" Type="http://schemas.openxmlformats.org/officeDocument/2006/relationships/image" Target="media/image33.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jpeg"/><Relationship Id="rId161" Type="http://schemas.openxmlformats.org/officeDocument/2006/relationships/image" Target="media/image13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jpeg"/><Relationship Id="rId119" Type="http://schemas.openxmlformats.org/officeDocument/2006/relationships/image" Target="media/image94.jpeg"/><Relationship Id="rId44" Type="http://schemas.openxmlformats.org/officeDocument/2006/relationships/image" Target="media/image27.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4.jpe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png"/><Relationship Id="rId141" Type="http://schemas.openxmlformats.org/officeDocument/2006/relationships/image" Target="media/image116.jpe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e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32.jpe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jpeg"/><Relationship Id="rId137" Type="http://schemas.openxmlformats.org/officeDocument/2006/relationships/image" Target="media/image112.pn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jpeg"/><Relationship Id="rId132" Type="http://schemas.openxmlformats.org/officeDocument/2006/relationships/image" Target="media/image107.jpeg"/><Relationship Id="rId153" Type="http://schemas.openxmlformats.org/officeDocument/2006/relationships/image" Target="media/image12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jpeg"/><Relationship Id="rId127" Type="http://schemas.openxmlformats.org/officeDocument/2006/relationships/image" Target="media/image102.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7.jpe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glossaryDocument" Target="glossary/document.xml"/><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jpeg"/><Relationship Id="rId134" Type="http://schemas.openxmlformats.org/officeDocument/2006/relationships/image" Target="media/image109.png"/><Relationship Id="rId80" Type="http://schemas.openxmlformats.org/officeDocument/2006/relationships/image" Target="media/image57.jpeg"/><Relationship Id="rId155" Type="http://schemas.openxmlformats.org/officeDocument/2006/relationships/image" Target="media/image130.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6036</TotalTime>
  <Pages>172</Pages>
  <Words>61025</Words>
  <Characters>326484</Characters>
  <Application>Microsoft Office Word</Application>
  <DocSecurity>0</DocSecurity>
  <Lines>7097</Lines>
  <Paragraphs>2306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649</cp:revision>
  <cp:lastPrinted>2023-01-26T14:31:00Z</cp:lastPrinted>
  <dcterms:created xsi:type="dcterms:W3CDTF">2023-01-21T16:18:00Z</dcterms:created>
  <dcterms:modified xsi:type="dcterms:W3CDTF">2023-10-06T15:52:00Z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